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41936" w14:textId="77777777" w:rsidR="00541EB4" w:rsidRDefault="00541EB4" w:rsidP="0054619A">
      <w:pPr>
        <w:pStyle w:val="Fyrirsgn1"/>
      </w:pPr>
    </w:p>
    <w:p w14:paraId="74149172" w14:textId="1CCAF635" w:rsidR="0054619A" w:rsidRDefault="0054619A" w:rsidP="0054619A">
      <w:pPr>
        <w:pStyle w:val="Fyrirsgn1"/>
      </w:pPr>
      <w:r>
        <w:t>Samningur um verkefnastyrk úr Uppbyggingarsjóði Vestfjarða</w:t>
      </w:r>
    </w:p>
    <w:p w14:paraId="541CBAF9" w14:textId="77777777" w:rsidR="0054619A" w:rsidRDefault="0054619A" w:rsidP="0054619A"/>
    <w:p w14:paraId="6D3DC656" w14:textId="77777777" w:rsidR="0054619A" w:rsidRDefault="0054619A" w:rsidP="0054619A">
      <w:pPr>
        <w:pStyle w:val="Fyrirsgn2"/>
      </w:pPr>
      <w:r>
        <w:t xml:space="preserve">Samningsaðilar:  </w:t>
      </w:r>
    </w:p>
    <w:p w14:paraId="75EEAFF3" w14:textId="5F04F894" w:rsidR="0054619A" w:rsidRDefault="0054619A" w:rsidP="0054619A">
      <w:r>
        <w:t>Samningsaðilar eru Fjórðungssamband Vestfirðinga kt. 70057</w:t>
      </w:r>
      <w:r w:rsidR="009B2667">
        <w:t>3-0799 (fyrir hönd Uppbyggingar</w:t>
      </w:r>
      <w:r>
        <w:t xml:space="preserve">sjóðs Vestfjarða) og </w:t>
      </w:r>
      <w:r w:rsidRPr="0054619A">
        <w:rPr>
          <w:b/>
          <w:color w:val="4472C4" w:themeColor="accent5"/>
        </w:rPr>
        <w:t xml:space="preserve">nafn styrkþega samkvæmt umsókn </w:t>
      </w:r>
      <w:r>
        <w:t xml:space="preserve">kt. </w:t>
      </w:r>
      <w:proofErr w:type="spellStart"/>
      <w:r w:rsidRPr="0054619A">
        <w:rPr>
          <w:b/>
          <w:color w:val="4472C4" w:themeColor="accent5"/>
        </w:rPr>
        <w:t>xxxxxx-xxxx</w:t>
      </w:r>
      <w:proofErr w:type="spellEnd"/>
      <w:r>
        <w:t xml:space="preserve">. </w:t>
      </w:r>
    </w:p>
    <w:p w14:paraId="60E0EDE5" w14:textId="77777777" w:rsidR="0054619A" w:rsidRPr="009B2667" w:rsidRDefault="0054619A" w:rsidP="0054619A">
      <w:pPr>
        <w:rPr>
          <w:sz w:val="12"/>
          <w:szCs w:val="12"/>
        </w:rPr>
      </w:pPr>
    </w:p>
    <w:p w14:paraId="30134455" w14:textId="77777777" w:rsidR="0054619A" w:rsidRDefault="0054619A" w:rsidP="0054619A">
      <w:pPr>
        <w:pStyle w:val="Fyrirsgn2"/>
      </w:pPr>
      <w:r>
        <w:t xml:space="preserve">Forsvarsmaður verkefnisins: </w:t>
      </w:r>
    </w:p>
    <w:p w14:paraId="6E31380F" w14:textId="2FB36F81" w:rsidR="0054619A" w:rsidRDefault="0054619A" w:rsidP="0054619A">
      <w:r>
        <w:t xml:space="preserve">Forsvarsmaður verkefnisins er </w:t>
      </w:r>
      <w:r w:rsidRPr="00E27C3B">
        <w:rPr>
          <w:b/>
          <w:color w:val="4472C4" w:themeColor="accent5"/>
        </w:rPr>
        <w:t>nafn</w:t>
      </w:r>
      <w:r w:rsidRPr="00E27C3B">
        <w:rPr>
          <w:color w:val="4472C4" w:themeColor="accent5"/>
        </w:rPr>
        <w:t xml:space="preserve"> </w:t>
      </w:r>
      <w:r w:rsidRPr="0054619A">
        <w:rPr>
          <w:b/>
          <w:color w:val="4472C4" w:themeColor="accent5"/>
        </w:rPr>
        <w:t>forsvarsmanns samkvæmt umsókn</w:t>
      </w:r>
      <w:r w:rsidR="002866F3">
        <w:rPr>
          <w:b/>
          <w:color w:val="4472C4" w:themeColor="accent5"/>
        </w:rPr>
        <w:t>.</w:t>
      </w:r>
      <w:r w:rsidR="002866F3">
        <w:rPr>
          <w:b/>
          <w:color w:val="4472C4" w:themeColor="accent5"/>
        </w:rPr>
        <w:br/>
      </w:r>
      <w:r w:rsidR="002866F3">
        <w:t>F</w:t>
      </w:r>
      <w:r>
        <w:t xml:space="preserve">orsvarsmaður </w:t>
      </w:r>
      <w:r w:rsidR="002866F3">
        <w:t xml:space="preserve">ber </w:t>
      </w:r>
      <w:r>
        <w:t>ábyrgð á framkvæmd verkefnisins gagnvart Fjórðungssambandi Vestfirðinga.</w:t>
      </w:r>
    </w:p>
    <w:p w14:paraId="714086B7" w14:textId="77777777" w:rsidR="0054619A" w:rsidRPr="009B2667" w:rsidRDefault="0054619A" w:rsidP="0054619A">
      <w:pPr>
        <w:rPr>
          <w:sz w:val="12"/>
          <w:szCs w:val="12"/>
        </w:rPr>
      </w:pPr>
    </w:p>
    <w:p w14:paraId="537D10A4" w14:textId="77777777" w:rsidR="0054619A" w:rsidRDefault="0054619A" w:rsidP="0054619A">
      <w:pPr>
        <w:pStyle w:val="Fyrirsgn2"/>
      </w:pPr>
      <w:r>
        <w:t>Verkefnið:</w:t>
      </w:r>
    </w:p>
    <w:p w14:paraId="7FF44EA6" w14:textId="77777777" w:rsidR="0054619A" w:rsidRDefault="0054619A" w:rsidP="0054619A">
      <w:r>
        <w:t xml:space="preserve">Verkefnið sem styrkt er ber yfirskriftina </w:t>
      </w:r>
      <w:r w:rsidRPr="0054619A">
        <w:rPr>
          <w:b/>
          <w:color w:val="4472C4" w:themeColor="accent5"/>
        </w:rPr>
        <w:t>nafn verkefnis</w:t>
      </w:r>
      <w:r>
        <w:t xml:space="preserve">. Lýsing á verkefninu fylgdi umsókn til Uppbyggingarsjóðs Vestfjarða og ábyrgist forsvarsmaður að framvinda verksins verði með þeim hætti sem þar er lýst. Litið er á umsóknina til sjóðsins sem hluta af samningi þessum. Stuðningur Fjórðungssambands Vestfirðinga við verkefnið er veittur á grundvelli upplýsinga í umsókn og samkvæmt svarbréfi Uppbyggingarsjóðs. Hann er bundinn þeirri forsendu að verkefnið og framvinda þess sé í samræmi við áætlanir. Sé styrkur Uppbyggingarsjóðs lægri en sú upphæð sem sótt var um er umsækjanda heimilt að endurskoða lýsingu verkefnis, verk- og tímaáætlun og fjárhagsáætlun til samræmis við styrkupphæð og skal sú endurskoðun þá vera fylgiskjal með þessum samningi og samþykkt af starfsmönnum Uppbyggingarsjóðs. Styrkþegi ábyrgist að fullnægjandi leyfi séu fyrir framkvæmd verkefnis. </w:t>
      </w:r>
    </w:p>
    <w:p w14:paraId="5A7A25CC" w14:textId="77777777" w:rsidR="0054619A" w:rsidRPr="009B2667" w:rsidRDefault="0054619A" w:rsidP="0054619A">
      <w:pPr>
        <w:rPr>
          <w:sz w:val="12"/>
          <w:szCs w:val="12"/>
        </w:rPr>
      </w:pPr>
    </w:p>
    <w:p w14:paraId="1B08E7BE" w14:textId="77777777" w:rsidR="0054619A" w:rsidRDefault="0054619A" w:rsidP="0054619A">
      <w:pPr>
        <w:pStyle w:val="Fyrirsgn2"/>
      </w:pPr>
      <w:r>
        <w:t>Greiðsluáætlun og skilmálar:</w:t>
      </w:r>
    </w:p>
    <w:p w14:paraId="3FAF1554" w14:textId="29BC2A1E" w:rsidR="0054619A" w:rsidRDefault="0054619A" w:rsidP="0054619A">
      <w:r>
        <w:t xml:space="preserve">Fjórðungssamband Vestfirðinga (fyrir hönd Uppbyggingarsjóðs Vestfjarða) veitir verkefninu styrk að upphæð kr. </w:t>
      </w:r>
      <w:proofErr w:type="spellStart"/>
      <w:r w:rsidRPr="0054619A">
        <w:rPr>
          <w:b/>
          <w:color w:val="4472C4" w:themeColor="accent5"/>
        </w:rPr>
        <w:t>xxx.xxx</w:t>
      </w:r>
      <w:proofErr w:type="spellEnd"/>
      <w:r w:rsidR="002866F3">
        <w:t>.- sem greiðist í þr</w:t>
      </w:r>
      <w:r>
        <w:t xml:space="preserve">ennu lagi inn á bankareikning verkefnisins: </w:t>
      </w:r>
      <w:r w:rsidRPr="0054619A">
        <w:rPr>
          <w:b/>
          <w:color w:val="4472C4" w:themeColor="accent5"/>
        </w:rPr>
        <w:t>bankanúmer-reikningsflokkur-reikningsnúmer</w:t>
      </w:r>
      <w:r>
        <w:t xml:space="preserve">. </w:t>
      </w:r>
      <w:r w:rsidR="002866F3" w:rsidRPr="003E3AC5">
        <w:t xml:space="preserve">Við undirritun samnings greiðast </w:t>
      </w:r>
      <w:r w:rsidR="002866F3">
        <w:t>allt að 4</w:t>
      </w:r>
      <w:r w:rsidR="002866F3" w:rsidRPr="003E3AC5">
        <w:t>0% samningsupphæðar</w:t>
      </w:r>
      <w:r w:rsidR="002866F3">
        <w:t xml:space="preserve"> fyrir hvert ár og h</w:t>
      </w:r>
      <w:r w:rsidR="002866F3" w:rsidRPr="003E3AC5">
        <w:t xml:space="preserve">eimilt er að greiða allt að </w:t>
      </w:r>
      <w:r w:rsidR="002866F3">
        <w:t>4</w:t>
      </w:r>
      <w:r w:rsidR="002866F3" w:rsidRPr="003E3AC5">
        <w:t xml:space="preserve">0% styrkupphæðar við skil á framvinduskýrslu. Lokagreiðsla </w:t>
      </w:r>
      <w:r w:rsidR="002866F3">
        <w:t xml:space="preserve">að lágmarki að upphæð 20% </w:t>
      </w:r>
      <w:r w:rsidR="002866F3" w:rsidRPr="003E3AC5">
        <w:t>fer fram að verkefni loknu þegar styrkhafi hefur skilað fullnægjandi lokaskýrslu.</w:t>
      </w:r>
    </w:p>
    <w:p w14:paraId="252D818C" w14:textId="5D3F1A98" w:rsidR="0054619A" w:rsidRDefault="0054619A" w:rsidP="0054619A">
      <w:r>
        <w:t xml:space="preserve">Lokaskýrslu skal skila á þar til gerðu eyðublaði og greina skilmerkilega frá framkvæmdum og árangri og gefa </w:t>
      </w:r>
      <w:proofErr w:type="spellStart"/>
      <w:r>
        <w:t>sundurliðað</w:t>
      </w:r>
      <w:proofErr w:type="spellEnd"/>
      <w:r>
        <w:t xml:space="preserve"> yfirlit um kostnað og fjármögnun. Styrkþegi skal skila afriti af bókhaldsgögnum með lokaskýrslu vegna styrkja ársins 2017 og vinnuskýrslum vegna </w:t>
      </w:r>
      <w:r w:rsidR="002866F3">
        <w:t>vinnu</w:t>
      </w:r>
      <w:r>
        <w:t>framlag</w:t>
      </w:r>
      <w:r w:rsidR="002866F3">
        <w:t>s</w:t>
      </w:r>
      <w:r>
        <w:t>. Fjórðungssambandið getur óskað eftir frekari upplýsingum og er útborgun styrks háð skilum á umbeðnum gögnum. Lokaskýrsla þarf að berast Uppbyggingarsjóði í síðasta lagi tveimur mánuðum eftir að verkefni er lokið.</w:t>
      </w:r>
    </w:p>
    <w:p w14:paraId="00829880" w14:textId="77777777" w:rsidR="0054619A" w:rsidRDefault="0054619A" w:rsidP="0054619A">
      <w:r>
        <w:t>Styrkur getur samkvæmt reglum ekki verið hærri en 50% af kostnaði við verkefni. Styrkþegi ber ábyrgð á að reglur um færslu bókhalds og framtalsskil séu virtar.</w:t>
      </w:r>
    </w:p>
    <w:p w14:paraId="2D212238" w14:textId="77777777" w:rsidR="0054619A" w:rsidRDefault="0054619A" w:rsidP="0054619A"/>
    <w:p w14:paraId="6B2A8F44" w14:textId="77777777" w:rsidR="0054619A" w:rsidRDefault="0054619A" w:rsidP="0054619A">
      <w:pPr>
        <w:pStyle w:val="Fyrirsgn2"/>
      </w:pPr>
      <w:r>
        <w:t xml:space="preserve">Tímarammi: </w:t>
      </w:r>
    </w:p>
    <w:p w14:paraId="5AC70FA3" w14:textId="77777777" w:rsidR="0054619A" w:rsidRDefault="0054619A" w:rsidP="0054619A">
      <w:r>
        <w:t xml:space="preserve">Miðað er við að verkefni komi til framkvæmda eftir því sem segir í umsókn og að hámarki innan árs frá úthlutun. Standist verkefni ekki þann tímaramma má styrkþegi búast við að styrkur verði felldur niður. Hægt er að óska eftir lengri tímaramma með skilum á framvinduskýrslu og formlegri beiðni. </w:t>
      </w:r>
    </w:p>
    <w:p w14:paraId="21AFC00D" w14:textId="77777777" w:rsidR="0054619A" w:rsidRPr="009B2667" w:rsidRDefault="0054619A" w:rsidP="0054619A">
      <w:pPr>
        <w:rPr>
          <w:sz w:val="12"/>
          <w:szCs w:val="12"/>
        </w:rPr>
      </w:pPr>
    </w:p>
    <w:p w14:paraId="6E677269" w14:textId="77777777" w:rsidR="0054619A" w:rsidRDefault="0054619A" w:rsidP="0054619A">
      <w:pPr>
        <w:pStyle w:val="Fyrirsgn2"/>
      </w:pPr>
      <w:r>
        <w:t>Niðurfelling styrkvilyrðis:</w:t>
      </w:r>
    </w:p>
    <w:p w14:paraId="119D0F1F" w14:textId="04AFEAE7" w:rsidR="0054619A" w:rsidRDefault="0054619A" w:rsidP="0054619A">
      <w:r>
        <w:t xml:space="preserve">Ef ekkert verður af verkefni fellur styrkveitingin niður og greiðslur til styrkþega sem þegar hafa verið inntar af hendi vegna verkefnisins eru þá </w:t>
      </w:r>
      <w:proofErr w:type="spellStart"/>
      <w:r>
        <w:t>afturkræ</w:t>
      </w:r>
      <w:r w:rsidR="00E27C3B">
        <w:t>far</w:t>
      </w:r>
      <w:proofErr w:type="spellEnd"/>
      <w:r w:rsidR="00E27C3B">
        <w:t>. Sama gildir ef veru</w:t>
      </w:r>
      <w:r>
        <w:t xml:space="preserve">legar breytingar verða á verkefninu, án þess að haft hafi verið formlegt samráð um þær breytingar við Fjórðungssamband Vestfirðinga. </w:t>
      </w:r>
    </w:p>
    <w:p w14:paraId="5159DE2B" w14:textId="77777777" w:rsidR="0054619A" w:rsidRPr="009B2667" w:rsidRDefault="0054619A" w:rsidP="0054619A">
      <w:pPr>
        <w:rPr>
          <w:sz w:val="12"/>
          <w:szCs w:val="12"/>
        </w:rPr>
      </w:pPr>
    </w:p>
    <w:p w14:paraId="7FAD0384" w14:textId="77777777" w:rsidR="0054619A" w:rsidRDefault="0054619A" w:rsidP="0054619A">
      <w:pPr>
        <w:pStyle w:val="Fyrirsgn2"/>
      </w:pPr>
      <w:r>
        <w:t>Kynning:</w:t>
      </w:r>
    </w:p>
    <w:p w14:paraId="2B6CCE60" w14:textId="77777777" w:rsidR="0054619A" w:rsidRDefault="0054619A" w:rsidP="0054619A">
      <w:r>
        <w:t xml:space="preserve">Stuðnings Uppbyggingarsjóðs Vestfjarða við verkefnið skal getið í kynningarefni og við aðra kynningu og markaðssetningu. Leitast skal við að birta merki (lógó) Sóknaráætlunar Vestfjarða á kynningarefni. Verkefni sem styrkt eru skal að minnsta kosti kynna og markaðssetja á fjórðungsvísu. </w:t>
      </w:r>
    </w:p>
    <w:p w14:paraId="0835F040" w14:textId="77777777" w:rsidR="0054619A" w:rsidRPr="009B2667" w:rsidRDefault="0054619A" w:rsidP="0054619A">
      <w:pPr>
        <w:rPr>
          <w:sz w:val="12"/>
          <w:szCs w:val="12"/>
        </w:rPr>
      </w:pPr>
    </w:p>
    <w:p w14:paraId="184E83A5" w14:textId="77777777" w:rsidR="0054619A" w:rsidRDefault="0054619A" w:rsidP="0054619A">
      <w:pPr>
        <w:pStyle w:val="Fyrirsgn2"/>
      </w:pPr>
      <w:r>
        <w:t>Samskipti:</w:t>
      </w:r>
    </w:p>
    <w:p w14:paraId="171D13DB" w14:textId="752AE688" w:rsidR="0054619A" w:rsidRDefault="0054619A" w:rsidP="0054619A">
      <w:r>
        <w:t>Starfsmenn Fjórðungssambands Vestfirðinga sjá um samskipti við styrkþega fyrir hönd Fjórðungssambands Vestfirðinga og Uppbyggingarsjóðs. Styrk</w:t>
      </w:r>
      <w:r w:rsidR="002866F3">
        <w:t>þegi skal tilkynna Uppbyggingar</w:t>
      </w:r>
      <w:r>
        <w:t>sjóði um dagsetningar viðburða sem tengjast verkefnum með góðum fyrirvara. Uppbyggingarsjóður fer fram á að fá eintak af útgefnum verkum sem það styrkir og tvo boðsmiða á viðburði og uppákomur sér að kostnaðarlausu í tengslum við eftirfylgni og eftirlit með verkefnum.</w:t>
      </w:r>
      <w:bookmarkStart w:id="0" w:name="_GoBack"/>
      <w:bookmarkEnd w:id="0"/>
    </w:p>
    <w:p w14:paraId="518F73E7" w14:textId="77777777" w:rsidR="0054619A" w:rsidRPr="009B2667" w:rsidRDefault="0054619A" w:rsidP="0054619A">
      <w:pPr>
        <w:rPr>
          <w:sz w:val="12"/>
          <w:szCs w:val="12"/>
        </w:rPr>
      </w:pPr>
    </w:p>
    <w:p w14:paraId="075E395E" w14:textId="77777777" w:rsidR="0054619A" w:rsidRDefault="0054619A" w:rsidP="0054619A">
      <w:pPr>
        <w:pStyle w:val="Fyrirsgn2"/>
      </w:pPr>
      <w:r>
        <w:t xml:space="preserve">Staðfesting á að vinna við verkefni sé hafin: </w:t>
      </w:r>
    </w:p>
    <w:p w14:paraId="44CB7376" w14:textId="77777777" w:rsidR="0054619A" w:rsidRDefault="0054619A" w:rsidP="0054619A">
      <w:r>
        <w:t xml:space="preserve">Styrkþegi staðfestir með undirritun samnings þessa að vinna við verkefnið sé hafin, í samræmi við áætlun í umsókn. </w:t>
      </w:r>
    </w:p>
    <w:p w14:paraId="4C194511" w14:textId="77777777" w:rsidR="0054619A" w:rsidRPr="009B2667" w:rsidRDefault="0054619A" w:rsidP="0054619A">
      <w:pPr>
        <w:rPr>
          <w:sz w:val="12"/>
          <w:szCs w:val="12"/>
        </w:rPr>
      </w:pPr>
    </w:p>
    <w:p w14:paraId="007B76CB" w14:textId="359CE3DB" w:rsidR="0054619A" w:rsidRDefault="0054619A" w:rsidP="0054619A">
      <w:pPr>
        <w:jc w:val="center"/>
      </w:pPr>
      <w:r>
        <w:t>Staðsetning, dagsetning</w:t>
      </w:r>
    </w:p>
    <w:p w14:paraId="1B890684" w14:textId="77777777" w:rsidR="0054619A" w:rsidRDefault="0054619A" w:rsidP="0054619A"/>
    <w:p w14:paraId="72CBB557" w14:textId="77777777" w:rsidR="0054619A" w:rsidRDefault="0054619A" w:rsidP="0054619A"/>
    <w:p w14:paraId="6259CB1E" w14:textId="56242D74" w:rsidR="0054619A" w:rsidRDefault="0054619A" w:rsidP="0054619A">
      <w:r>
        <w:t xml:space="preserve">F.h. Fjórðungssambands Vestfirðinga </w:t>
      </w:r>
      <w:r>
        <w:tab/>
      </w:r>
      <w:r>
        <w:tab/>
        <w:t xml:space="preserve">          </w:t>
      </w:r>
      <w:r w:rsidR="0043112C">
        <w:tab/>
      </w:r>
      <w:r w:rsidR="0043112C">
        <w:tab/>
      </w:r>
      <w:r>
        <w:t xml:space="preserve">F. h. </w:t>
      </w:r>
      <w:r w:rsidR="0043112C">
        <w:t>s</w:t>
      </w:r>
      <w:r>
        <w:t>tyrkþega</w:t>
      </w:r>
      <w:r w:rsidR="0043112C">
        <w:br/>
      </w:r>
      <w:r>
        <w:t>og Uppbyggingarsjóðs Vestfjarða</w:t>
      </w:r>
    </w:p>
    <w:p w14:paraId="29D21903" w14:textId="77777777" w:rsidR="0054619A" w:rsidRDefault="0054619A" w:rsidP="0054619A"/>
    <w:p w14:paraId="7C165D21" w14:textId="77777777" w:rsidR="0054619A" w:rsidRDefault="0054619A" w:rsidP="0054619A"/>
    <w:p w14:paraId="00FFC16A" w14:textId="77777777" w:rsidR="0054619A" w:rsidRDefault="0054619A" w:rsidP="0054619A">
      <w:r>
        <w:t xml:space="preserve">    _________________________________</w:t>
      </w:r>
      <w:r>
        <w:tab/>
      </w:r>
      <w:r>
        <w:tab/>
      </w:r>
      <w:r>
        <w:tab/>
        <w:t>_______________________________</w:t>
      </w:r>
    </w:p>
    <w:sectPr w:rsidR="0054619A" w:rsidSect="00541EB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0AED" w14:textId="77777777" w:rsidR="009B2667" w:rsidRDefault="009B2667" w:rsidP="009B2667">
      <w:pPr>
        <w:spacing w:after="0" w:line="240" w:lineRule="auto"/>
      </w:pPr>
      <w:r>
        <w:separator/>
      </w:r>
    </w:p>
  </w:endnote>
  <w:endnote w:type="continuationSeparator" w:id="0">
    <w:p w14:paraId="47953E92" w14:textId="77777777" w:rsidR="009B2667" w:rsidRDefault="009B2667" w:rsidP="009B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2B77" w14:textId="165F4653" w:rsidR="009B2667" w:rsidRDefault="00541EB4" w:rsidP="009B2667">
    <w:pPr>
      <w:pStyle w:val="Suftur"/>
      <w:jc w:val="center"/>
    </w:pPr>
    <w:r>
      <w:rPr>
        <w:noProof/>
        <w:lang w:eastAsia="is-IS"/>
      </w:rPr>
      <w:drawing>
        <wp:anchor distT="0" distB="0" distL="114300" distR="114300" simplePos="0" relativeHeight="251659264" behindDoc="1" locked="0" layoutInCell="1" allowOverlap="1" wp14:anchorId="21E8A923" wp14:editId="617B2518">
          <wp:simplePos x="0" y="0"/>
          <wp:positionH relativeFrom="margin">
            <wp:align>center</wp:align>
          </wp:positionH>
          <wp:positionV relativeFrom="paragraph">
            <wp:posOffset>4445</wp:posOffset>
          </wp:positionV>
          <wp:extent cx="2423160" cy="571500"/>
          <wp:effectExtent l="0" t="0" r="0" b="0"/>
          <wp:wrapNone/>
          <wp:docPr id="1" name="Mynd 1" descr="SL_vestfjard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_vestfjard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215D7" w14:textId="63783A3E" w:rsidR="009B2667" w:rsidRDefault="009B2667" w:rsidP="009B2667">
    <w:pPr>
      <w:pStyle w:val="Suftu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192DA" w14:textId="77777777" w:rsidR="009B2667" w:rsidRDefault="009B2667" w:rsidP="009B2667">
      <w:pPr>
        <w:spacing w:after="0" w:line="240" w:lineRule="auto"/>
      </w:pPr>
      <w:r>
        <w:separator/>
      </w:r>
    </w:p>
  </w:footnote>
  <w:footnote w:type="continuationSeparator" w:id="0">
    <w:p w14:paraId="7466B2DE" w14:textId="77777777" w:rsidR="009B2667" w:rsidRDefault="009B2667" w:rsidP="009B2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F4BC" w14:textId="77777777" w:rsidR="0043112C" w:rsidRDefault="0043112C" w:rsidP="00541EB4">
    <w:pPr>
      <w:pStyle w:val="Suhaus"/>
      <w:jc w:val="right"/>
    </w:pPr>
  </w:p>
  <w:p w14:paraId="037F68A6" w14:textId="4417417B" w:rsidR="00541EB4" w:rsidRPr="0043112C" w:rsidRDefault="00541EB4" w:rsidP="00541EB4">
    <w:pPr>
      <w:pStyle w:val="Suhaus"/>
      <w:jc w:val="right"/>
      <w:rPr>
        <w:sz w:val="18"/>
        <w:szCs w:val="18"/>
      </w:rPr>
    </w:pPr>
    <w:r>
      <w:rPr>
        <w:noProof/>
        <w:lang w:eastAsia="is-IS"/>
      </w:rPr>
      <w:drawing>
        <wp:anchor distT="0" distB="0" distL="114300" distR="114300" simplePos="0" relativeHeight="251661312" behindDoc="0" locked="0" layoutInCell="1" allowOverlap="1" wp14:anchorId="0676BA24" wp14:editId="686F0E82">
          <wp:simplePos x="0" y="0"/>
          <wp:positionH relativeFrom="margin">
            <wp:align>center</wp:align>
          </wp:positionH>
          <wp:positionV relativeFrom="paragraph">
            <wp:posOffset>-220980</wp:posOffset>
          </wp:positionV>
          <wp:extent cx="2249960" cy="876300"/>
          <wp:effectExtent l="0" t="0" r="0" b="0"/>
          <wp:wrapNone/>
          <wp:docPr id="2" name="Mynd 2" descr="FSV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V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960"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43112C">
      <w:rPr>
        <w:sz w:val="18"/>
        <w:szCs w:val="18"/>
      </w:rPr>
      <w:t>Árnagötu 2-4</w:t>
    </w:r>
  </w:p>
  <w:p w14:paraId="49DE4B98" w14:textId="56E50D64" w:rsidR="00541EB4" w:rsidRPr="0043112C" w:rsidRDefault="00541EB4" w:rsidP="00541EB4">
    <w:pPr>
      <w:pStyle w:val="Suhaus"/>
      <w:jc w:val="right"/>
      <w:rPr>
        <w:sz w:val="18"/>
        <w:szCs w:val="18"/>
      </w:rPr>
    </w:pPr>
    <w:r w:rsidRPr="0043112C">
      <w:rPr>
        <w:sz w:val="18"/>
        <w:szCs w:val="18"/>
      </w:rPr>
      <w:t>400</w:t>
    </w:r>
    <w:r w:rsidR="0043112C" w:rsidRPr="0043112C">
      <w:rPr>
        <w:sz w:val="18"/>
        <w:szCs w:val="18"/>
      </w:rPr>
      <w:t xml:space="preserve"> </w:t>
    </w:r>
    <w:r w:rsidRPr="0043112C">
      <w:rPr>
        <w:sz w:val="18"/>
        <w:szCs w:val="18"/>
      </w:rPr>
      <w:t>Ísafjörður</w:t>
    </w:r>
  </w:p>
  <w:p w14:paraId="7006F543" w14:textId="6EC16611" w:rsidR="00541EB4" w:rsidRPr="0043112C" w:rsidRDefault="00541EB4" w:rsidP="00541EB4">
    <w:pPr>
      <w:pStyle w:val="Suhaus"/>
      <w:jc w:val="right"/>
      <w:rPr>
        <w:sz w:val="18"/>
        <w:szCs w:val="18"/>
      </w:rPr>
    </w:pPr>
    <w:r w:rsidRPr="0043112C">
      <w:rPr>
        <w:sz w:val="18"/>
        <w:szCs w:val="18"/>
      </w:rPr>
      <w:t>www.vestfirdir.is</w:t>
    </w:r>
  </w:p>
  <w:p w14:paraId="55FBEC85" w14:textId="77777777" w:rsidR="00541EB4" w:rsidRPr="0043112C" w:rsidRDefault="00541EB4" w:rsidP="00541EB4">
    <w:pPr>
      <w:pStyle w:val="Suhaus"/>
      <w:jc w:val="right"/>
      <w:rPr>
        <w:sz w:val="18"/>
        <w:szCs w:val="18"/>
      </w:rPr>
    </w:pPr>
    <w:r w:rsidRPr="0043112C">
      <w:rPr>
        <w:sz w:val="18"/>
        <w:szCs w:val="18"/>
      </w:rPr>
      <w:t>uppbygging@vestfirdir.is</w:t>
    </w:r>
  </w:p>
  <w:p w14:paraId="27DB1E8F" w14:textId="6CBD9EB9" w:rsidR="00541EB4" w:rsidRPr="0043112C" w:rsidRDefault="00541EB4" w:rsidP="00541EB4">
    <w:pPr>
      <w:pStyle w:val="Suhaus"/>
      <w:jc w:val="right"/>
      <w:rPr>
        <w:sz w:val="18"/>
        <w:szCs w:val="18"/>
      </w:rPr>
    </w:pPr>
    <w:r w:rsidRPr="0043112C">
      <w:rPr>
        <w:sz w:val="18"/>
        <w:szCs w:val="18"/>
      </w:rPr>
      <w:t>s. 450-3000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9A"/>
    <w:rsid w:val="000045B5"/>
    <w:rsid w:val="002866F3"/>
    <w:rsid w:val="0043112C"/>
    <w:rsid w:val="005142B2"/>
    <w:rsid w:val="00541EB4"/>
    <w:rsid w:val="0054619A"/>
    <w:rsid w:val="009B2667"/>
    <w:rsid w:val="00E27C3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51617A"/>
  <w15:chartTrackingRefBased/>
  <w15:docId w15:val="{B6449C9B-82C8-4CE9-823A-21FF9E71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5461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Fyrirsgn2">
    <w:name w:val="heading 2"/>
    <w:basedOn w:val="Venjulegur"/>
    <w:next w:val="Venjulegur"/>
    <w:link w:val="Fyrirsgn2Staf"/>
    <w:uiPriority w:val="9"/>
    <w:unhideWhenUsed/>
    <w:qFormat/>
    <w:rsid w:val="005461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54619A"/>
    <w:rPr>
      <w:rFonts w:asciiTheme="majorHAnsi" w:eastAsiaTheme="majorEastAsia" w:hAnsiTheme="majorHAnsi" w:cstheme="majorBidi"/>
      <w:color w:val="2E74B5" w:themeColor="accent1" w:themeShade="BF"/>
      <w:sz w:val="32"/>
      <w:szCs w:val="32"/>
    </w:rPr>
  </w:style>
  <w:style w:type="character" w:customStyle="1" w:styleId="Fyrirsgn2Staf">
    <w:name w:val="Fyrirsögn 2 Staf"/>
    <w:basedOn w:val="Sjlfgefinleturgermlsgreinar"/>
    <w:link w:val="Fyrirsgn2"/>
    <w:uiPriority w:val="9"/>
    <w:rsid w:val="0054619A"/>
    <w:rPr>
      <w:rFonts w:asciiTheme="majorHAnsi" w:eastAsiaTheme="majorEastAsia" w:hAnsiTheme="majorHAnsi" w:cstheme="majorBidi"/>
      <w:color w:val="2E74B5" w:themeColor="accent1" w:themeShade="BF"/>
      <w:sz w:val="26"/>
      <w:szCs w:val="26"/>
    </w:rPr>
  </w:style>
  <w:style w:type="paragraph" w:styleId="Suhaus">
    <w:name w:val="header"/>
    <w:basedOn w:val="Venjulegur"/>
    <w:link w:val="SuhausStaf"/>
    <w:unhideWhenUsed/>
    <w:rsid w:val="009B2667"/>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9B2667"/>
  </w:style>
  <w:style w:type="paragraph" w:styleId="Suftur">
    <w:name w:val="footer"/>
    <w:basedOn w:val="Venjulegur"/>
    <w:link w:val="SufturStaf"/>
    <w:uiPriority w:val="99"/>
    <w:unhideWhenUsed/>
    <w:rsid w:val="009B2667"/>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9B2667"/>
  </w:style>
  <w:style w:type="paragraph" w:styleId="Blrutexti">
    <w:name w:val="Balloon Text"/>
    <w:basedOn w:val="Venjulegur"/>
    <w:link w:val="BlrutextiStaf"/>
    <w:uiPriority w:val="99"/>
    <w:semiHidden/>
    <w:unhideWhenUsed/>
    <w:rsid w:val="0043112C"/>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431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3627</Characters>
  <Application>Microsoft Office Word</Application>
  <DocSecurity>0</DocSecurity>
  <Lines>30</Lines>
  <Paragraphs>8</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Skúli Gautason</dc:creator>
  <cp:keywords/>
  <dc:description/>
  <cp:lastModifiedBy>Skúli Gautason</cp:lastModifiedBy>
  <cp:revision>2</cp:revision>
  <cp:lastPrinted>2017-05-29T15:19:00Z</cp:lastPrinted>
  <dcterms:created xsi:type="dcterms:W3CDTF">2017-05-29T15:35:00Z</dcterms:created>
  <dcterms:modified xsi:type="dcterms:W3CDTF">2017-05-29T15:35:00Z</dcterms:modified>
</cp:coreProperties>
</file>